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B" w:rsidRDefault="0053170E" w:rsidP="0007024F">
      <w:pPr>
        <w:shd w:val="clear" w:color="auto" w:fill="FFFFFF"/>
        <w:spacing w:after="480" w:line="840" w:lineRule="atLeast"/>
        <w:outlineLvl w:val="0"/>
        <w:rPr>
          <w:rFonts w:ascii="Times New Roman" w:eastAsia="Times New Roman" w:hAnsi="Times New Roman" w:cs="Times New Roman"/>
          <w:color w:val="4A4A4A"/>
          <w:kern w:val="36"/>
          <w:sz w:val="48"/>
          <w:szCs w:val="48"/>
          <w:lang w:eastAsia="cs-CZ"/>
        </w:rPr>
      </w:pPr>
      <w:bookmarkStart w:id="0" w:name="_GoBack"/>
      <w:r>
        <w:rPr>
          <w:rFonts w:ascii="Arial" w:eastAsia="Times New Roman" w:hAnsi="Arial" w:cs="Arial"/>
          <w:noProof/>
          <w:color w:val="4A4A4A"/>
          <w:kern w:val="36"/>
          <w:sz w:val="63"/>
          <w:szCs w:val="63"/>
          <w:lang w:eastAsia="cs-CZ"/>
        </w:rPr>
        <w:drawing>
          <wp:inline distT="0" distB="0" distL="0" distR="0">
            <wp:extent cx="3424555" cy="1905929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os_1150x64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482" cy="19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F8B" w:rsidRPr="000724CB" w:rsidRDefault="007B1F8B" w:rsidP="000724CB">
      <w:pPr>
        <w:shd w:val="clear" w:color="auto" w:fill="FFFFFF"/>
        <w:spacing w:after="480" w:line="840" w:lineRule="atLeast"/>
        <w:outlineLvl w:val="0"/>
        <w:rPr>
          <w:rFonts w:ascii="Times New Roman" w:eastAsia="Times New Roman" w:hAnsi="Times New Roman" w:cs="Times New Roman"/>
          <w:b/>
          <w:color w:val="9B9B9B"/>
          <w:spacing w:val="15"/>
          <w:sz w:val="27"/>
          <w:szCs w:val="27"/>
          <w:lang w:eastAsia="cs-CZ"/>
        </w:rPr>
      </w:pPr>
      <w:r w:rsidRPr="000724CB">
        <w:rPr>
          <w:rFonts w:ascii="Times New Roman" w:eastAsia="Times New Roman" w:hAnsi="Times New Roman" w:cs="Times New Roman"/>
          <w:b/>
          <w:color w:val="4A4A4A"/>
          <w:kern w:val="36"/>
          <w:sz w:val="48"/>
          <w:szCs w:val="48"/>
          <w:lang w:eastAsia="cs-CZ"/>
        </w:rPr>
        <w:t xml:space="preserve">Kokosové thajské </w:t>
      </w:r>
      <w:proofErr w:type="spellStart"/>
      <w:r w:rsidR="0007024F" w:rsidRPr="000724CB">
        <w:rPr>
          <w:rFonts w:ascii="Times New Roman" w:eastAsia="Times New Roman" w:hAnsi="Times New Roman" w:cs="Times New Roman"/>
          <w:b/>
          <w:color w:val="4A4A4A"/>
          <w:kern w:val="36"/>
          <w:sz w:val="48"/>
          <w:szCs w:val="48"/>
          <w:lang w:eastAsia="cs-CZ"/>
        </w:rPr>
        <w:t>curry</w:t>
      </w:r>
      <w:proofErr w:type="spellEnd"/>
      <w:r w:rsidR="0007024F" w:rsidRPr="000724CB">
        <w:rPr>
          <w:rFonts w:ascii="Times New Roman" w:eastAsia="Times New Roman" w:hAnsi="Times New Roman" w:cs="Times New Roman"/>
          <w:b/>
          <w:color w:val="4A4A4A"/>
          <w:kern w:val="36"/>
          <w:sz w:val="48"/>
          <w:szCs w:val="48"/>
          <w:lang w:eastAsia="cs-CZ"/>
        </w:rPr>
        <w:t xml:space="preserve"> /kari/</w:t>
      </w:r>
      <w:r w:rsidRPr="000724CB">
        <w:rPr>
          <w:rFonts w:ascii="Times New Roman" w:eastAsia="Times New Roman" w:hAnsi="Times New Roman" w:cs="Times New Roman"/>
          <w:b/>
          <w:color w:val="4A4A4A"/>
          <w:kern w:val="36"/>
          <w:sz w:val="48"/>
          <w:szCs w:val="48"/>
          <w:lang w:eastAsia="cs-CZ"/>
        </w:rPr>
        <w:t xml:space="preserve"> s cizrnou</w:t>
      </w:r>
      <w:r w:rsidRPr="000724CB">
        <w:rPr>
          <w:rFonts w:ascii="Times New Roman" w:eastAsia="Times New Roman" w:hAnsi="Times New Roman" w:cs="Times New Roman"/>
          <w:b/>
          <w:vanish/>
          <w:sz w:val="72"/>
          <w:szCs w:val="72"/>
          <w:lang w:eastAsia="cs-CZ"/>
        </w:rPr>
        <w:t>Začátek formuláře</w:t>
      </w:r>
    </w:p>
    <w:p w:rsidR="007B1F8B" w:rsidRPr="007B1F8B" w:rsidRDefault="007B1F8B" w:rsidP="007B1F8B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color w:val="4A4A4A"/>
          <w:sz w:val="32"/>
          <w:szCs w:val="32"/>
          <w:lang w:eastAsia="cs-CZ"/>
        </w:rPr>
      </w:pPr>
      <w:r w:rsidRPr="007B1F8B">
        <w:rPr>
          <w:rFonts w:ascii="Arial" w:eastAsia="Times New Roman" w:hAnsi="Arial" w:cs="Arial"/>
          <w:b/>
          <w:bCs/>
          <w:color w:val="4A4A4A"/>
          <w:sz w:val="32"/>
          <w:szCs w:val="32"/>
          <w:lang w:eastAsia="cs-CZ"/>
        </w:rPr>
        <w:t>Toto voňavé thajské kari je vysoce uspokojivé jídlo. Kokosové mléko ho krásně zjemňuje, zatímco zázvor, koriandr mu dodávají pestrou škálu fantastických chutí. Servírujte ho ideálně s hnědou rýží, ale skvěle chutná i s</w:t>
      </w:r>
      <w:r>
        <w:rPr>
          <w:rFonts w:ascii="Arial" w:eastAsia="Times New Roman" w:hAnsi="Arial" w:cs="Arial"/>
          <w:b/>
          <w:bCs/>
          <w:color w:val="4A4A4A"/>
          <w:sz w:val="32"/>
          <w:szCs w:val="32"/>
          <w:lang w:eastAsia="cs-CZ"/>
        </w:rPr>
        <w:t> jasmínovou rýží</w:t>
      </w:r>
      <w:r w:rsidR="000724CB">
        <w:rPr>
          <w:rFonts w:ascii="Arial" w:eastAsia="Times New Roman" w:hAnsi="Arial" w:cs="Arial"/>
          <w:b/>
          <w:bCs/>
          <w:color w:val="4A4A4A"/>
          <w:sz w:val="32"/>
          <w:szCs w:val="32"/>
          <w:lang w:eastAsia="cs-CZ"/>
        </w:rPr>
        <w:t>.</w:t>
      </w:r>
    </w:p>
    <w:p w:rsidR="007B1F8B" w:rsidRPr="000724CB" w:rsidRDefault="007B1F8B" w:rsidP="007B1F8B">
      <w:pPr>
        <w:shd w:val="clear" w:color="auto" w:fill="FFFFFF"/>
        <w:spacing w:after="480" w:line="615" w:lineRule="atLeast"/>
        <w:outlineLvl w:val="1"/>
        <w:rPr>
          <w:rFonts w:ascii="Arial" w:eastAsia="Times New Roman" w:hAnsi="Arial" w:cs="Arial"/>
          <w:caps/>
          <w:color w:val="8AA30F"/>
          <w:sz w:val="28"/>
          <w:szCs w:val="28"/>
          <w:lang w:eastAsia="cs-CZ"/>
        </w:rPr>
      </w:pPr>
      <w:r w:rsidRPr="000724CB">
        <w:rPr>
          <w:rFonts w:ascii="Arial" w:eastAsia="Times New Roman" w:hAnsi="Arial" w:cs="Arial"/>
          <w:caps/>
          <w:color w:val="8AA30F"/>
          <w:sz w:val="28"/>
          <w:szCs w:val="28"/>
          <w:lang w:eastAsia="cs-CZ"/>
        </w:rPr>
        <w:t>SUROVINY (8 PORCÍ)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6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konzervované kokosové mléko</w:t>
        </w:r>
      </w:hyperlink>
      <w:r w:rsidR="007B1F8B" w:rsidRPr="007B1F8B">
        <w:rPr>
          <w:rFonts w:ascii="Arial" w:eastAsia="Times New Roman" w:hAnsi="Arial" w:cs="Arial"/>
          <w:color w:val="4A4A4A"/>
          <w:sz w:val="27"/>
          <w:szCs w:val="27"/>
          <w:lang w:eastAsia="cs-CZ"/>
        </w:rPr>
        <w:t> </w:t>
      </w:r>
      <w:r w:rsidR="007B1F8B" w:rsidRPr="007B1F8B">
        <w:rPr>
          <w:rFonts w:ascii="Arial" w:eastAsia="Times New Roman" w:hAnsi="Arial" w:cs="Arial"/>
          <w:b/>
          <w:bCs/>
          <w:color w:val="4A4A4A"/>
          <w:sz w:val="27"/>
          <w:szCs w:val="27"/>
          <w:lang w:eastAsia="cs-CZ"/>
        </w:rPr>
        <w:t>2 x 400 ml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7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konzervovaná rajčata</w:t>
        </w:r>
      </w:hyperlink>
      <w:r w:rsidR="007B1F8B" w:rsidRPr="007B1F8B">
        <w:rPr>
          <w:rFonts w:ascii="Arial" w:eastAsia="Times New Roman" w:hAnsi="Arial" w:cs="Arial"/>
          <w:color w:val="4A4A4A"/>
          <w:sz w:val="27"/>
          <w:szCs w:val="27"/>
          <w:lang w:eastAsia="cs-CZ"/>
        </w:rPr>
        <w:t> </w:t>
      </w:r>
      <w:r w:rsidR="007B1F8B" w:rsidRPr="007B1F8B">
        <w:rPr>
          <w:rFonts w:ascii="Arial" w:eastAsia="Times New Roman" w:hAnsi="Arial" w:cs="Arial"/>
          <w:b/>
          <w:bCs/>
          <w:color w:val="4A4A4A"/>
          <w:sz w:val="27"/>
          <w:szCs w:val="27"/>
          <w:lang w:eastAsia="cs-CZ"/>
        </w:rPr>
        <w:t>2 x 400 ml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8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čerstvý zázvor, oloupaný a nastrouhaný</w:t>
        </w:r>
      </w:hyperlink>
      <w:r w:rsidR="007B1F8B" w:rsidRPr="007B1F8B">
        <w:rPr>
          <w:rFonts w:ascii="Arial" w:eastAsia="Times New Roman" w:hAnsi="Arial" w:cs="Arial"/>
          <w:color w:val="4A4A4A"/>
          <w:sz w:val="27"/>
          <w:szCs w:val="27"/>
          <w:lang w:eastAsia="cs-CZ"/>
        </w:rPr>
        <w:t> </w:t>
      </w:r>
      <w:r w:rsidR="007B1F8B" w:rsidRPr="007B1F8B">
        <w:rPr>
          <w:rFonts w:ascii="Arial" w:eastAsia="Times New Roman" w:hAnsi="Arial" w:cs="Arial"/>
          <w:b/>
          <w:bCs/>
          <w:color w:val="4A4A4A"/>
          <w:sz w:val="27"/>
          <w:szCs w:val="27"/>
          <w:lang w:eastAsia="cs-CZ"/>
        </w:rPr>
        <w:t>2-3cm dlouhý kousek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9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drcené chilli</w:t>
        </w:r>
      </w:hyperlink>
      <w:r w:rsidR="007B1F8B" w:rsidRPr="007B1F8B">
        <w:rPr>
          <w:rFonts w:ascii="Arial" w:eastAsia="Times New Roman" w:hAnsi="Arial" w:cs="Arial"/>
          <w:color w:val="4A4A4A"/>
          <w:sz w:val="27"/>
          <w:szCs w:val="27"/>
          <w:lang w:eastAsia="cs-CZ"/>
        </w:rPr>
        <w:t> </w:t>
      </w:r>
      <w:r w:rsidR="007B1F8B" w:rsidRPr="007B1F8B">
        <w:rPr>
          <w:rFonts w:ascii="Arial" w:eastAsia="Times New Roman" w:hAnsi="Arial" w:cs="Arial"/>
          <w:b/>
          <w:bCs/>
          <w:color w:val="4A4A4A"/>
          <w:sz w:val="27"/>
          <w:szCs w:val="27"/>
          <w:lang w:eastAsia="cs-CZ"/>
        </w:rPr>
        <w:t>1–2 lžičky</w:t>
      </w:r>
    </w:p>
    <w:p w:rsidR="007B1F8B" w:rsidRPr="007B1F8B" w:rsidRDefault="007B1F8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r w:rsidRPr="007B1F8B">
        <w:rPr>
          <w:rFonts w:ascii="Arial" w:eastAsia="Times New Roman" w:hAnsi="Arial" w:cs="Arial"/>
          <w:bCs/>
          <w:color w:val="4A4A4A"/>
          <w:sz w:val="27"/>
          <w:szCs w:val="27"/>
          <w:lang w:eastAsia="cs-CZ"/>
        </w:rPr>
        <w:t xml:space="preserve">mrkev </w:t>
      </w:r>
      <w:r w:rsidRPr="007B1F8B">
        <w:rPr>
          <w:rFonts w:ascii="Arial" w:eastAsia="Times New Roman" w:hAnsi="Arial" w:cs="Arial"/>
          <w:b/>
          <w:bCs/>
          <w:color w:val="4A4A4A"/>
          <w:sz w:val="27"/>
          <w:szCs w:val="27"/>
          <w:lang w:eastAsia="cs-CZ"/>
        </w:rPr>
        <w:t>4 kusy střední velikost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10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čerstvý koriandr, nadrobno nasekaný</w:t>
        </w:r>
      </w:hyperlink>
      <w:r w:rsidR="007B1F8B" w:rsidRPr="007B1F8B">
        <w:rPr>
          <w:rFonts w:ascii="Arial" w:eastAsia="Times New Roman" w:hAnsi="Arial" w:cs="Arial"/>
          <w:color w:val="4A4A4A"/>
          <w:sz w:val="27"/>
          <w:szCs w:val="27"/>
          <w:lang w:eastAsia="cs-CZ"/>
        </w:rPr>
        <w:t> </w:t>
      </w:r>
      <w:r w:rsidR="007B1F8B" w:rsidRPr="007B1F8B">
        <w:rPr>
          <w:rFonts w:ascii="Arial" w:eastAsia="Times New Roman" w:hAnsi="Arial" w:cs="Arial"/>
          <w:b/>
          <w:bCs/>
          <w:color w:val="4A4A4A"/>
          <w:sz w:val="27"/>
          <w:szCs w:val="27"/>
          <w:lang w:eastAsia="cs-CZ"/>
        </w:rPr>
        <w:t>1 hrst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11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konzervovaná cizrna, scezená</w:t>
        </w:r>
      </w:hyperlink>
      <w:r w:rsidR="007B1F8B" w:rsidRPr="007B1F8B">
        <w:rPr>
          <w:rFonts w:ascii="Arial" w:eastAsia="Times New Roman" w:hAnsi="Arial" w:cs="Arial"/>
          <w:color w:val="4A4A4A"/>
          <w:sz w:val="27"/>
          <w:szCs w:val="27"/>
          <w:lang w:eastAsia="cs-CZ"/>
        </w:rPr>
        <w:t> </w:t>
      </w:r>
      <w:r w:rsidR="007B1F8B" w:rsidRPr="007B1F8B">
        <w:rPr>
          <w:rFonts w:ascii="Arial" w:eastAsia="Times New Roman" w:hAnsi="Arial" w:cs="Arial"/>
          <w:b/>
          <w:bCs/>
          <w:color w:val="4A4A4A"/>
          <w:sz w:val="27"/>
          <w:szCs w:val="27"/>
          <w:lang w:eastAsia="cs-CZ"/>
        </w:rPr>
        <w:t>400 g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12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hnědá rýže jako příloha</w:t>
        </w:r>
      </w:hyperlink>
      <w:r w:rsidR="007B1F8B">
        <w:rPr>
          <w:rFonts w:ascii="Arial" w:eastAsia="Times New Roman" w:hAnsi="Arial" w:cs="Arial"/>
          <w:color w:val="4A4A4A"/>
          <w:sz w:val="27"/>
          <w:szCs w:val="27"/>
          <w:lang w:eastAsia="cs-CZ"/>
        </w:rPr>
        <w:t xml:space="preserve"> (jasmínová)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13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sůl</w:t>
        </w:r>
      </w:hyperlink>
      <w:r>
        <w:rPr>
          <w:rFonts w:ascii="Arial" w:eastAsia="Times New Roman" w:hAnsi="Arial" w:cs="Arial"/>
          <w:color w:val="4A4A4A"/>
          <w:sz w:val="27"/>
          <w:szCs w:val="27"/>
          <w:u w:val="single"/>
          <w:lang w:eastAsia="cs-CZ"/>
        </w:rPr>
        <w:t xml:space="preserve"> </w:t>
      </w:r>
    </w:p>
    <w:p w:rsidR="007B1F8B" w:rsidRPr="007B1F8B" w:rsidRDefault="000724CB" w:rsidP="007B1F8B">
      <w:pPr>
        <w:numPr>
          <w:ilvl w:val="0"/>
          <w:numId w:val="1"/>
        </w:numPr>
        <w:shd w:val="clear" w:color="auto" w:fill="FFFFFF"/>
        <w:spacing w:before="100" w:beforeAutospacing="1" w:line="420" w:lineRule="atLeast"/>
        <w:ind w:left="600"/>
        <w:rPr>
          <w:rFonts w:ascii="Arial" w:eastAsia="Times New Roman" w:hAnsi="Arial" w:cs="Arial"/>
          <w:color w:val="4A4A4A"/>
          <w:sz w:val="27"/>
          <w:szCs w:val="27"/>
          <w:lang w:eastAsia="cs-CZ"/>
        </w:rPr>
      </w:pPr>
      <w:hyperlink r:id="rId14" w:history="1">
        <w:r w:rsidR="007B1F8B" w:rsidRPr="007B1F8B">
          <w:rPr>
            <w:rFonts w:ascii="Arial" w:eastAsia="Times New Roman" w:hAnsi="Arial" w:cs="Arial"/>
            <w:color w:val="4A4A4A"/>
            <w:sz w:val="27"/>
            <w:szCs w:val="27"/>
            <w:u w:val="single"/>
            <w:lang w:eastAsia="cs-CZ"/>
          </w:rPr>
          <w:t>čerstvě namletý pepř</w:t>
        </w:r>
      </w:hyperlink>
    </w:p>
    <w:sectPr w:rsidR="007B1F8B" w:rsidRPr="007B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F5E61"/>
    <w:multiLevelType w:val="multilevel"/>
    <w:tmpl w:val="160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8B"/>
    <w:rsid w:val="0007024F"/>
    <w:rsid w:val="000724CB"/>
    <w:rsid w:val="0053170E"/>
    <w:rsid w:val="007B1F8B"/>
    <w:rsid w:val="00E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F3E8-7B99-485B-8A04-57DE053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1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B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1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F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B1F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1F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B1F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B1F8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1F8B"/>
    <w:rPr>
      <w:color w:val="0000FF"/>
      <w:u w:val="single"/>
    </w:rPr>
  </w:style>
  <w:style w:type="character" w:customStyle="1" w:styleId="total-votes">
    <w:name w:val="total-votes"/>
    <w:basedOn w:val="Standardnpsmoodstavce"/>
    <w:rsid w:val="007B1F8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B1F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B1F8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in1644404353514buttonpin">
    <w:name w:val="pin_1644404353514_button_pin"/>
    <w:basedOn w:val="Standardnpsmoodstavce"/>
    <w:rsid w:val="007B1F8B"/>
  </w:style>
  <w:style w:type="paragraph" w:styleId="Normlnweb">
    <w:name w:val="Normal (Web)"/>
    <w:basedOn w:val="Normln"/>
    <w:uiPriority w:val="99"/>
    <w:semiHidden/>
    <w:unhideWhenUsed/>
    <w:rsid w:val="007B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ount">
    <w:name w:val="amount"/>
    <w:basedOn w:val="Standardnpsmoodstavce"/>
    <w:rsid w:val="007B1F8B"/>
  </w:style>
  <w:style w:type="paragraph" w:styleId="Textbubliny">
    <w:name w:val="Balloon Text"/>
    <w:basedOn w:val="Normln"/>
    <w:link w:val="TextbublinyChar"/>
    <w:uiPriority w:val="99"/>
    <w:semiHidden/>
    <w:unhideWhenUsed/>
    <w:rsid w:val="007B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003">
          <w:marLeft w:val="60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04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2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0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510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5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9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9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02706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5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7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17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7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56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025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2245">
          <w:marLeft w:val="600"/>
          <w:marRight w:val="6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8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2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486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6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sh.iprima.cz/suroviny/cerstvy-zazvor-oloupany-a-nastrouhany" TargetMode="External"/><Relationship Id="rId13" Type="http://schemas.openxmlformats.org/officeDocument/2006/relationships/hyperlink" Target="https://fresh.iprima.cz/suroviny/s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sh.iprima.cz/suroviny/konzervovana-rajcata" TargetMode="External"/><Relationship Id="rId12" Type="http://schemas.openxmlformats.org/officeDocument/2006/relationships/hyperlink" Target="https://fresh.iprima.cz/suroviny/hneda-ryze-jako-priloh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esh.iprima.cz/suroviny/konzervovane-kokosove-mleko" TargetMode="External"/><Relationship Id="rId11" Type="http://schemas.openxmlformats.org/officeDocument/2006/relationships/hyperlink" Target="https://fresh.iprima.cz/suroviny/konzervovana-cizrna-scezen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resh.iprima.cz/suroviny/cerstvy-koriandr-nadrobno-nasek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sh.iprima.cz/suroviny/drcene-chilli" TargetMode="External"/><Relationship Id="rId14" Type="http://schemas.openxmlformats.org/officeDocument/2006/relationships/hyperlink" Target="https://fresh.iprima.cz/suroviny/cerstve-namlety-pe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zsjidelna</dc:creator>
  <cp:keywords/>
  <dc:description/>
  <cp:lastModifiedBy>zsjidelna</cp:lastModifiedBy>
  <cp:revision>7</cp:revision>
  <cp:lastPrinted>2022-02-09T11:11:00Z</cp:lastPrinted>
  <dcterms:created xsi:type="dcterms:W3CDTF">2022-02-09T11:00:00Z</dcterms:created>
  <dcterms:modified xsi:type="dcterms:W3CDTF">2022-03-17T12:07:00Z</dcterms:modified>
</cp:coreProperties>
</file>